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E12481" w14:textId="0CFA4582" w:rsidR="00C97CD2" w:rsidRPr="00AF2C9E" w:rsidRDefault="00E435DE" w:rsidP="00AF2C9E">
      <w:pPr>
        <w:pStyle w:val="Heading1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7631A431" wp14:editId="6974F0CC">
            <wp:simplePos x="0" y="0"/>
            <wp:positionH relativeFrom="column">
              <wp:posOffset>-180975</wp:posOffset>
            </wp:positionH>
            <wp:positionV relativeFrom="paragraph">
              <wp:posOffset>-245745</wp:posOffset>
            </wp:positionV>
            <wp:extent cx="800100" cy="749935"/>
            <wp:effectExtent l="0" t="0" r="0" b="0"/>
            <wp:wrapNone/>
            <wp:docPr id="3" name="Picture 3" descr="school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7CD2" w:rsidRPr="00C97CD2">
        <w:rPr>
          <w:rFonts w:ascii="Times New Roman" w:hAnsi="Times New Roman"/>
          <w:bCs/>
          <w:sz w:val="32"/>
          <w:szCs w:val="32"/>
        </w:rPr>
        <w:t xml:space="preserve">St </w:t>
      </w:r>
      <w:r w:rsidR="003824C4">
        <w:rPr>
          <w:rFonts w:ascii="Times New Roman" w:hAnsi="Times New Roman"/>
          <w:bCs/>
          <w:sz w:val="32"/>
          <w:szCs w:val="32"/>
        </w:rPr>
        <w:t>Joseph</w:t>
      </w:r>
      <w:r w:rsidR="003824C4" w:rsidRPr="00C97CD2">
        <w:rPr>
          <w:rFonts w:ascii="Times New Roman" w:hAnsi="Times New Roman"/>
          <w:bCs/>
          <w:sz w:val="32"/>
          <w:szCs w:val="32"/>
        </w:rPr>
        <w:t>’</w:t>
      </w:r>
      <w:r w:rsidR="003824C4">
        <w:rPr>
          <w:rFonts w:ascii="Times New Roman" w:hAnsi="Times New Roman"/>
          <w:bCs/>
          <w:sz w:val="32"/>
          <w:szCs w:val="32"/>
        </w:rPr>
        <w:t xml:space="preserve">s </w:t>
      </w:r>
      <w:r w:rsidR="00AF2C9E">
        <w:rPr>
          <w:rFonts w:ascii="Times New Roman" w:hAnsi="Times New Roman"/>
          <w:bCs/>
          <w:sz w:val="32"/>
          <w:szCs w:val="32"/>
        </w:rPr>
        <w:t>Roman Catholic Primary School</w:t>
      </w:r>
    </w:p>
    <w:p w14:paraId="0A423E5C" w14:textId="1244F20F" w:rsidR="00B905FB" w:rsidRDefault="00C97CD2" w:rsidP="00C97CD2">
      <w:pPr>
        <w:jc w:val="center"/>
        <w:rPr>
          <w:b/>
          <w:sz w:val="28"/>
          <w:szCs w:val="28"/>
        </w:rPr>
      </w:pPr>
      <w:r w:rsidRPr="00C97CD2">
        <w:rPr>
          <w:b/>
          <w:sz w:val="28"/>
          <w:szCs w:val="28"/>
        </w:rPr>
        <w:t xml:space="preserve">Primary PE/Sport Grant Report </w:t>
      </w:r>
      <w:r w:rsidR="00626344">
        <w:rPr>
          <w:b/>
          <w:sz w:val="28"/>
          <w:szCs w:val="28"/>
        </w:rPr>
        <w:t>2019-20</w:t>
      </w:r>
    </w:p>
    <w:p w14:paraId="2A5F0C91" w14:textId="77777777" w:rsidR="00C97CD2" w:rsidRDefault="00C97CD2" w:rsidP="00C97CD2">
      <w:pPr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6"/>
        <w:gridCol w:w="1504"/>
        <w:gridCol w:w="3076"/>
        <w:gridCol w:w="2530"/>
      </w:tblGrid>
      <w:tr w:rsidR="00DF67B9" w14:paraId="78A6FD5A" w14:textId="77777777" w:rsidTr="00FD4DA3">
        <w:tc>
          <w:tcPr>
            <w:tcW w:w="9016" w:type="dxa"/>
            <w:gridSpan w:val="4"/>
            <w:shd w:val="clear" w:color="auto" w:fill="C6D9F1" w:themeFill="text2" w:themeFillTint="33"/>
          </w:tcPr>
          <w:p w14:paraId="1B71D28C" w14:textId="77777777" w:rsidR="00DF67B9" w:rsidRPr="00DF67B9" w:rsidRDefault="00DF67B9" w:rsidP="00DF67B9">
            <w:pPr>
              <w:rPr>
                <w:rFonts w:ascii="Arial" w:hAnsi="Arial" w:cs="Arial"/>
              </w:rPr>
            </w:pPr>
            <w:r w:rsidRPr="00DF67B9">
              <w:rPr>
                <w:rFonts w:ascii="Arial" w:hAnsi="Arial" w:cs="Arial"/>
              </w:rPr>
              <w:t>Primary PE Sports Grant Awarded</w:t>
            </w:r>
          </w:p>
        </w:tc>
      </w:tr>
      <w:tr w:rsidR="00DF67B9" w14:paraId="375122BD" w14:textId="77777777" w:rsidTr="00FD4DA3">
        <w:tc>
          <w:tcPr>
            <w:tcW w:w="6486" w:type="dxa"/>
            <w:gridSpan w:val="3"/>
            <w:vAlign w:val="center"/>
          </w:tcPr>
          <w:p w14:paraId="39526440" w14:textId="77777777" w:rsidR="00DF67B9" w:rsidRPr="00DF67B9" w:rsidRDefault="00DF67B9" w:rsidP="00DF67B9">
            <w:pPr>
              <w:rPr>
                <w:rFonts w:ascii="Arial" w:hAnsi="Arial" w:cs="Arial"/>
              </w:rPr>
            </w:pPr>
            <w:bookmarkStart w:id="0" w:name="_GoBack" w:colFirst="0" w:colLast="2"/>
            <w:r w:rsidRPr="00DF67B9">
              <w:rPr>
                <w:rFonts w:ascii="Arial" w:hAnsi="Arial" w:cs="Arial"/>
              </w:rPr>
              <w:t>Pupils on Roll</w:t>
            </w:r>
          </w:p>
        </w:tc>
        <w:tc>
          <w:tcPr>
            <w:tcW w:w="2530" w:type="dxa"/>
            <w:vAlign w:val="center"/>
          </w:tcPr>
          <w:p w14:paraId="28DCBD26" w14:textId="728C7F35" w:rsidR="00DF67B9" w:rsidRPr="00DF67B9" w:rsidRDefault="00475BCB" w:rsidP="009E14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</w:t>
            </w:r>
          </w:p>
        </w:tc>
      </w:tr>
      <w:bookmarkEnd w:id="0"/>
      <w:tr w:rsidR="00DF67B9" w14:paraId="67A44A5C" w14:textId="77777777" w:rsidTr="00FD4DA3">
        <w:tc>
          <w:tcPr>
            <w:tcW w:w="6486" w:type="dxa"/>
            <w:gridSpan w:val="3"/>
            <w:vAlign w:val="center"/>
          </w:tcPr>
          <w:p w14:paraId="3EAE6E86" w14:textId="77777777" w:rsidR="00DF67B9" w:rsidRPr="00DF67B9" w:rsidRDefault="00DF67B9" w:rsidP="00DF67B9">
            <w:pPr>
              <w:rPr>
                <w:rFonts w:ascii="Arial" w:hAnsi="Arial" w:cs="Arial"/>
              </w:rPr>
            </w:pPr>
            <w:r w:rsidRPr="00DF67B9">
              <w:rPr>
                <w:rFonts w:ascii="Arial" w:hAnsi="Arial" w:cs="Arial"/>
              </w:rPr>
              <w:t>Grant Awarded</w:t>
            </w:r>
          </w:p>
        </w:tc>
        <w:tc>
          <w:tcPr>
            <w:tcW w:w="2530" w:type="dxa"/>
            <w:vAlign w:val="center"/>
          </w:tcPr>
          <w:p w14:paraId="44D2D78E" w14:textId="5C88E437" w:rsidR="00DF67B9" w:rsidRPr="00DF67B9" w:rsidRDefault="00811C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  <w:r w:rsidR="00762BDF">
              <w:rPr>
                <w:rFonts w:ascii="Arial" w:hAnsi="Arial" w:cs="Arial"/>
              </w:rPr>
              <w:t>17,296</w:t>
            </w:r>
          </w:p>
        </w:tc>
      </w:tr>
      <w:tr w:rsidR="00DF67B9" w14:paraId="4BE0671E" w14:textId="77777777" w:rsidTr="00FD4DA3">
        <w:tc>
          <w:tcPr>
            <w:tcW w:w="9016" w:type="dxa"/>
            <w:gridSpan w:val="4"/>
            <w:shd w:val="clear" w:color="auto" w:fill="C6D9F1" w:themeFill="text2" w:themeFillTint="33"/>
            <w:vAlign w:val="center"/>
          </w:tcPr>
          <w:p w14:paraId="24C59B38" w14:textId="77777777" w:rsidR="00DF67B9" w:rsidRPr="00DF67B9" w:rsidRDefault="00DF67B9" w:rsidP="00DF67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Objectives for PPSG</w:t>
            </w:r>
          </w:p>
        </w:tc>
      </w:tr>
      <w:tr w:rsidR="00DF67B9" w14:paraId="10F2F5B2" w14:textId="77777777" w:rsidTr="00FD4DA3">
        <w:tc>
          <w:tcPr>
            <w:tcW w:w="9016" w:type="dxa"/>
            <w:gridSpan w:val="4"/>
            <w:vAlign w:val="center"/>
          </w:tcPr>
          <w:p w14:paraId="1EB5F952" w14:textId="77777777" w:rsidR="00DF67B9" w:rsidRDefault="00DF67B9" w:rsidP="0093096D">
            <w:pPr>
              <w:pStyle w:val="ListParagraph"/>
              <w:numPr>
                <w:ilvl w:val="0"/>
                <w:numId w:val="1"/>
              </w:numPr>
              <w:ind w:left="924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</w:t>
            </w:r>
            <w:r w:rsidR="00596388">
              <w:rPr>
                <w:rFonts w:ascii="Arial" w:hAnsi="Arial" w:cs="Arial"/>
              </w:rPr>
              <w:t>enhance</w:t>
            </w:r>
            <w:r>
              <w:rPr>
                <w:rFonts w:ascii="Arial" w:hAnsi="Arial" w:cs="Arial"/>
              </w:rPr>
              <w:t xml:space="preserve"> the provision of PE</w:t>
            </w:r>
            <w:r w:rsidR="0093096D">
              <w:rPr>
                <w:rFonts w:ascii="Arial" w:hAnsi="Arial" w:cs="Arial"/>
              </w:rPr>
              <w:t xml:space="preserve"> by providing professional development opportunities for staff</w:t>
            </w:r>
          </w:p>
          <w:p w14:paraId="70B2C509" w14:textId="0AA7E84E" w:rsidR="00BD56BA" w:rsidRDefault="00544596" w:rsidP="0093096D">
            <w:pPr>
              <w:pStyle w:val="ListParagraph"/>
              <w:numPr>
                <w:ilvl w:val="0"/>
                <w:numId w:val="1"/>
              </w:numPr>
              <w:ind w:left="924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provide access to </w:t>
            </w:r>
            <w:r w:rsidR="003824C4">
              <w:rPr>
                <w:rFonts w:ascii="Arial" w:hAnsi="Arial" w:cs="Arial"/>
              </w:rPr>
              <w:t>an Outdoor Learning</w:t>
            </w:r>
            <w:r>
              <w:rPr>
                <w:rFonts w:ascii="Arial" w:hAnsi="Arial" w:cs="Arial"/>
              </w:rPr>
              <w:t xml:space="preserve"> Programme, developing additional skills and improving pupils’ </w:t>
            </w:r>
            <w:r w:rsidR="0092470D">
              <w:rPr>
                <w:rFonts w:ascii="Arial" w:hAnsi="Arial" w:cs="Arial"/>
              </w:rPr>
              <w:t>wellbeing</w:t>
            </w:r>
            <w:r w:rsidR="002000CD">
              <w:rPr>
                <w:rFonts w:ascii="Arial" w:hAnsi="Arial" w:cs="Arial"/>
              </w:rPr>
              <w:t>.</w:t>
            </w:r>
          </w:p>
          <w:p w14:paraId="462A8E96" w14:textId="1629B958" w:rsidR="0093096D" w:rsidRDefault="00BD56BA" w:rsidP="0093096D">
            <w:pPr>
              <w:pStyle w:val="ListParagraph"/>
              <w:numPr>
                <w:ilvl w:val="0"/>
                <w:numId w:val="1"/>
              </w:numPr>
              <w:ind w:left="924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provide opportunities for access to competitive sport</w:t>
            </w:r>
            <w:r w:rsidR="002000CD">
              <w:rPr>
                <w:rFonts w:ascii="Arial" w:hAnsi="Arial" w:cs="Arial"/>
              </w:rPr>
              <w:t xml:space="preserve"> </w:t>
            </w:r>
          </w:p>
          <w:p w14:paraId="69ACFB7D" w14:textId="20257F4A" w:rsidR="0093096D" w:rsidRDefault="0093096D" w:rsidP="0093096D">
            <w:pPr>
              <w:pStyle w:val="ListParagraph"/>
              <w:numPr>
                <w:ilvl w:val="0"/>
                <w:numId w:val="1"/>
              </w:numPr>
              <w:ind w:left="924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B33F3F">
              <w:rPr>
                <w:rFonts w:ascii="Arial" w:hAnsi="Arial" w:cs="Arial"/>
              </w:rPr>
              <w:t>o provide access to identified pupils to sport</w:t>
            </w:r>
            <w:r w:rsidR="003824C4">
              <w:rPr>
                <w:rFonts w:ascii="Arial" w:hAnsi="Arial" w:cs="Arial"/>
              </w:rPr>
              <w:t>ing</w:t>
            </w:r>
            <w:r w:rsidR="00B33F3F">
              <w:rPr>
                <w:rFonts w:ascii="Arial" w:hAnsi="Arial" w:cs="Arial"/>
              </w:rPr>
              <w:t xml:space="preserve"> opportunities</w:t>
            </w:r>
          </w:p>
          <w:p w14:paraId="2C38D2F0" w14:textId="77777777" w:rsidR="00DF67B9" w:rsidRDefault="00596388" w:rsidP="00DF67B9">
            <w:pPr>
              <w:pStyle w:val="ListParagraph"/>
              <w:numPr>
                <w:ilvl w:val="0"/>
                <w:numId w:val="1"/>
              </w:numPr>
              <w:ind w:left="924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promote healthy lifestyles</w:t>
            </w:r>
          </w:p>
          <w:p w14:paraId="1B010394" w14:textId="7CF9C630" w:rsidR="002000CD" w:rsidRPr="00B33F3F" w:rsidRDefault="002000CD">
            <w:pPr>
              <w:pStyle w:val="ListParagraph"/>
              <w:numPr>
                <w:ilvl w:val="0"/>
                <w:numId w:val="1"/>
              </w:numPr>
              <w:ind w:left="924" w:hanging="56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</w:t>
            </w:r>
            <w:r w:rsidR="003824C4">
              <w:rPr>
                <w:rFonts w:ascii="Arial" w:hAnsi="Arial" w:cs="Arial"/>
              </w:rPr>
              <w:t xml:space="preserve">maintain </w:t>
            </w:r>
            <w:r>
              <w:rPr>
                <w:rFonts w:ascii="Arial" w:hAnsi="Arial" w:cs="Arial"/>
              </w:rPr>
              <w:t>Sainsbury’s School Games Mark accreditation</w:t>
            </w:r>
            <w:r w:rsidR="00BD56BA">
              <w:rPr>
                <w:rFonts w:ascii="Arial" w:hAnsi="Arial" w:cs="Arial"/>
              </w:rPr>
              <w:t xml:space="preserve"> </w:t>
            </w:r>
            <w:r w:rsidR="003824C4">
              <w:rPr>
                <w:rFonts w:ascii="Arial" w:hAnsi="Arial" w:cs="Arial"/>
              </w:rPr>
              <w:t>Platinum</w:t>
            </w:r>
            <w:r>
              <w:rPr>
                <w:rFonts w:ascii="Arial" w:hAnsi="Arial" w:cs="Arial"/>
              </w:rPr>
              <w:t xml:space="preserve">. </w:t>
            </w:r>
          </w:p>
        </w:tc>
      </w:tr>
      <w:tr w:rsidR="008B58B1" w14:paraId="4CC72B45" w14:textId="77777777" w:rsidTr="00FD4DA3">
        <w:trPr>
          <w:trHeight w:val="285"/>
        </w:trPr>
        <w:tc>
          <w:tcPr>
            <w:tcW w:w="9016" w:type="dxa"/>
            <w:gridSpan w:val="4"/>
            <w:shd w:val="clear" w:color="auto" w:fill="C6D9F1" w:themeFill="text2" w:themeFillTint="33"/>
            <w:vAlign w:val="center"/>
          </w:tcPr>
          <w:p w14:paraId="53C87897" w14:textId="77777777" w:rsidR="008B58B1" w:rsidRPr="00DF67B9" w:rsidRDefault="008B58B1" w:rsidP="00DF67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Record of PPSG Spending</w:t>
            </w:r>
          </w:p>
        </w:tc>
      </w:tr>
      <w:tr w:rsidR="008B58B1" w14:paraId="4D64B51B" w14:textId="77777777" w:rsidTr="00FD4DA3">
        <w:trPr>
          <w:trHeight w:val="285"/>
        </w:trPr>
        <w:tc>
          <w:tcPr>
            <w:tcW w:w="1906" w:type="dxa"/>
            <w:vAlign w:val="center"/>
          </w:tcPr>
          <w:p w14:paraId="0FD3DDEC" w14:textId="77777777" w:rsidR="008B58B1" w:rsidRPr="00DF67B9" w:rsidRDefault="008B58B1" w:rsidP="00DF67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Item/Project</w:t>
            </w:r>
          </w:p>
        </w:tc>
        <w:tc>
          <w:tcPr>
            <w:tcW w:w="1504" w:type="dxa"/>
            <w:vAlign w:val="center"/>
          </w:tcPr>
          <w:p w14:paraId="4DF550C5" w14:textId="77777777" w:rsidR="008B58B1" w:rsidRPr="00DF67B9" w:rsidRDefault="008B58B1" w:rsidP="00DF67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Cost</w:t>
            </w:r>
          </w:p>
        </w:tc>
        <w:tc>
          <w:tcPr>
            <w:tcW w:w="3076" w:type="dxa"/>
            <w:vAlign w:val="center"/>
          </w:tcPr>
          <w:p w14:paraId="57286B95" w14:textId="77777777" w:rsidR="008B58B1" w:rsidRPr="00DF67B9" w:rsidRDefault="008B58B1" w:rsidP="00DF67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Objective</w:t>
            </w:r>
          </w:p>
        </w:tc>
        <w:tc>
          <w:tcPr>
            <w:tcW w:w="2530" w:type="dxa"/>
            <w:vAlign w:val="center"/>
          </w:tcPr>
          <w:p w14:paraId="44B4210C" w14:textId="77777777" w:rsidR="008B58B1" w:rsidRPr="00DF67B9" w:rsidRDefault="008B58B1" w:rsidP="00DF67B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Outcome</w:t>
            </w:r>
          </w:p>
        </w:tc>
      </w:tr>
      <w:tr w:rsidR="002000CD" w14:paraId="6282F602" w14:textId="77777777" w:rsidTr="00FD4DA3">
        <w:trPr>
          <w:trHeight w:val="285"/>
        </w:trPr>
        <w:tc>
          <w:tcPr>
            <w:tcW w:w="1906" w:type="dxa"/>
            <w:vAlign w:val="center"/>
          </w:tcPr>
          <w:p w14:paraId="2B84AE4B" w14:textId="13E00B5A" w:rsidR="002000CD" w:rsidRPr="008B58B1" w:rsidRDefault="003824C4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Outdoor Learning</w:t>
            </w:r>
            <w:r w:rsidR="002000CD">
              <w:rPr>
                <w:rFonts w:ascii="Arial" w:hAnsi="Arial" w:cs="Arial"/>
                <w:sz w:val="20"/>
                <w:szCs w:val="20"/>
              </w:rPr>
              <w:t xml:space="preserve"> (staffing)</w:t>
            </w:r>
          </w:p>
        </w:tc>
        <w:tc>
          <w:tcPr>
            <w:tcW w:w="1504" w:type="dxa"/>
            <w:vAlign w:val="center"/>
          </w:tcPr>
          <w:p w14:paraId="4395DA1D" w14:textId="000BFCC3" w:rsidR="002000CD" w:rsidRDefault="00F52360" w:rsidP="00BD56B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</w:t>
            </w:r>
            <w:r w:rsidR="00762BDF">
              <w:rPr>
                <w:rFonts w:ascii="Arial" w:hAnsi="Arial" w:cs="Arial"/>
                <w:sz w:val="20"/>
                <w:szCs w:val="20"/>
              </w:rPr>
              <w:t>3,768</w:t>
            </w:r>
            <w:r w:rsidR="001B444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C1F32CA" w14:textId="4FC7EB2C" w:rsidR="00BD56BA" w:rsidRPr="008B58B1" w:rsidRDefault="00BD56BA" w:rsidP="00BD56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6" w:type="dxa"/>
            <w:vAlign w:val="center"/>
          </w:tcPr>
          <w:p w14:paraId="73EC240E" w14:textId="77777777" w:rsidR="002000CD" w:rsidRPr="00043EA8" w:rsidRDefault="002000CD" w:rsidP="002000CD">
            <w:pPr>
              <w:rPr>
                <w:rFonts w:ascii="Arial" w:hAnsi="Arial" w:cs="Arial"/>
                <w:sz w:val="20"/>
                <w:szCs w:val="22"/>
              </w:rPr>
            </w:pPr>
            <w:r w:rsidRPr="00043EA8">
              <w:rPr>
                <w:rFonts w:ascii="Arial" w:hAnsi="Arial" w:cs="Arial"/>
                <w:sz w:val="20"/>
                <w:szCs w:val="22"/>
              </w:rPr>
              <w:t>To provide pupils with the opportunity to undertake a range of practical activities, in a physically active outdoor environment, helping to promote healthier lifestyles and develop team working skills.</w:t>
            </w:r>
          </w:p>
        </w:tc>
        <w:tc>
          <w:tcPr>
            <w:tcW w:w="2530" w:type="dxa"/>
            <w:vAlign w:val="center"/>
          </w:tcPr>
          <w:p w14:paraId="45302186" w14:textId="2F23DFE6" w:rsidR="009E143B" w:rsidRPr="00043EA8" w:rsidRDefault="00FB2662" w:rsidP="00FB2662">
            <w:pPr>
              <w:pStyle w:val="CommentText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Children have learnt how to handle risk in a safe outdoor area; gross motor skills particularly upper body are developed through climbing;  problem solving and team work promoted through collaborative tasks such as den building &amp; orienteering</w:t>
            </w:r>
          </w:p>
        </w:tc>
      </w:tr>
      <w:tr w:rsidR="002000CD" w14:paraId="69E246DD" w14:textId="77777777" w:rsidTr="00FD4DA3">
        <w:trPr>
          <w:trHeight w:val="285"/>
        </w:trPr>
        <w:tc>
          <w:tcPr>
            <w:tcW w:w="1906" w:type="dxa"/>
            <w:vAlign w:val="center"/>
          </w:tcPr>
          <w:p w14:paraId="3D154F08" w14:textId="29BBB23C" w:rsidR="002000CD" w:rsidRDefault="001165BE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French Residential</w:t>
            </w:r>
            <w:r w:rsidR="00E10157">
              <w:rPr>
                <w:rFonts w:ascii="Arial" w:hAnsi="Arial" w:cs="Arial"/>
                <w:sz w:val="20"/>
                <w:szCs w:val="20"/>
              </w:rPr>
              <w:t xml:space="preserve"> (year 6)</w:t>
            </w:r>
          </w:p>
        </w:tc>
        <w:tc>
          <w:tcPr>
            <w:tcW w:w="1504" w:type="dxa"/>
            <w:vAlign w:val="center"/>
          </w:tcPr>
          <w:p w14:paraId="34D8B1A1" w14:textId="77777777" w:rsidR="001165BE" w:rsidRDefault="001165BE" w:rsidP="002000C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85C177" w14:textId="4C1E0E69" w:rsidR="001165BE" w:rsidRDefault="001165B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£ </w:t>
            </w:r>
            <w:r w:rsidR="001B4442">
              <w:rPr>
                <w:rFonts w:ascii="Arial" w:hAnsi="Arial" w:cs="Arial"/>
                <w:sz w:val="20"/>
                <w:szCs w:val="20"/>
              </w:rPr>
              <w:t>not spent due to cancellation</w:t>
            </w:r>
          </w:p>
        </w:tc>
        <w:tc>
          <w:tcPr>
            <w:tcW w:w="3076" w:type="dxa"/>
            <w:vAlign w:val="center"/>
          </w:tcPr>
          <w:p w14:paraId="275BF116" w14:textId="6E17FFC2" w:rsidR="002000CD" w:rsidRDefault="00E10157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enable participation in outdoor adventurous activities</w:t>
            </w:r>
          </w:p>
        </w:tc>
        <w:tc>
          <w:tcPr>
            <w:tcW w:w="2530" w:type="dxa"/>
            <w:vAlign w:val="center"/>
          </w:tcPr>
          <w:p w14:paraId="0D3CA067" w14:textId="32AB2D0F" w:rsidR="002000CD" w:rsidRPr="008B58B1" w:rsidRDefault="00AE06B5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 learn to handle risk in a range of outdoor activities with a range of peers from pyramid primaries as part of transition project</w:t>
            </w:r>
          </w:p>
        </w:tc>
      </w:tr>
      <w:tr w:rsidR="001165BE" w14:paraId="39BE3E05" w14:textId="77777777" w:rsidTr="00FD4DA3">
        <w:trPr>
          <w:trHeight w:val="285"/>
        </w:trPr>
        <w:tc>
          <w:tcPr>
            <w:tcW w:w="1906" w:type="dxa"/>
            <w:vAlign w:val="center"/>
          </w:tcPr>
          <w:p w14:paraId="4D7A16A6" w14:textId="20B16BE9" w:rsidR="001165BE" w:rsidRDefault="001165BE" w:rsidP="002000C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Horstead</w:t>
            </w:r>
            <w:proofErr w:type="spellEnd"/>
            <w:r w:rsidR="00E10157">
              <w:rPr>
                <w:rFonts w:ascii="Arial" w:hAnsi="Arial" w:cs="Arial"/>
                <w:sz w:val="20"/>
                <w:szCs w:val="20"/>
              </w:rPr>
              <w:t xml:space="preserve"> (year 4)</w:t>
            </w:r>
          </w:p>
        </w:tc>
        <w:tc>
          <w:tcPr>
            <w:tcW w:w="1504" w:type="dxa"/>
            <w:vAlign w:val="center"/>
          </w:tcPr>
          <w:p w14:paraId="00671C68" w14:textId="77777777" w:rsidR="001165BE" w:rsidRDefault="001165BE" w:rsidP="002000CD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C3B8BE" w14:textId="13392728" w:rsidR="00811C17" w:rsidRDefault="001165B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</w:t>
            </w:r>
            <w:r w:rsidR="001B4442">
              <w:rPr>
                <w:rFonts w:ascii="Arial" w:hAnsi="Arial" w:cs="Arial"/>
                <w:sz w:val="20"/>
                <w:szCs w:val="20"/>
              </w:rPr>
              <w:t xml:space="preserve"> not spent due to cancellation</w:t>
            </w:r>
          </w:p>
        </w:tc>
        <w:tc>
          <w:tcPr>
            <w:tcW w:w="3076" w:type="dxa"/>
            <w:vAlign w:val="center"/>
          </w:tcPr>
          <w:p w14:paraId="72933413" w14:textId="0813C0C4" w:rsidR="001165BE" w:rsidRDefault="00E10157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enable participation in outdoor adventurous activities</w:t>
            </w:r>
          </w:p>
        </w:tc>
        <w:tc>
          <w:tcPr>
            <w:tcW w:w="2530" w:type="dxa"/>
            <w:vAlign w:val="center"/>
          </w:tcPr>
          <w:p w14:paraId="1441C20E" w14:textId="66699C5F" w:rsidR="001165BE" w:rsidRPr="008B58B1" w:rsidRDefault="00AE06B5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Children learn to handle risk in a range of outdoor adventurous activities; develop self-confidence to tackle challenges beyond comfort zone &amp; work with peers from partnership school</w:t>
            </w:r>
          </w:p>
        </w:tc>
      </w:tr>
      <w:tr w:rsidR="00F62FE7" w14:paraId="3C952B83" w14:textId="77777777" w:rsidTr="00FD4DA3">
        <w:trPr>
          <w:trHeight w:val="285"/>
        </w:trPr>
        <w:tc>
          <w:tcPr>
            <w:tcW w:w="1906" w:type="dxa"/>
            <w:vAlign w:val="center"/>
          </w:tcPr>
          <w:p w14:paraId="75F36E97" w14:textId="35C557D7" w:rsidR="00F62FE7" w:rsidRDefault="009E143B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Attendance at competitive sport events</w:t>
            </w:r>
          </w:p>
        </w:tc>
        <w:tc>
          <w:tcPr>
            <w:tcW w:w="1504" w:type="dxa"/>
            <w:vAlign w:val="center"/>
          </w:tcPr>
          <w:p w14:paraId="16E6951D" w14:textId="783DE7A7" w:rsidR="00F62FE7" w:rsidRDefault="009E14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</w:t>
            </w:r>
            <w:r w:rsidR="00661B89">
              <w:rPr>
                <w:rFonts w:ascii="Arial" w:hAnsi="Arial" w:cs="Arial"/>
                <w:sz w:val="20"/>
                <w:szCs w:val="20"/>
              </w:rPr>
              <w:t>1,167</w:t>
            </w:r>
          </w:p>
        </w:tc>
        <w:tc>
          <w:tcPr>
            <w:tcW w:w="3076" w:type="dxa"/>
            <w:vAlign w:val="center"/>
          </w:tcPr>
          <w:p w14:paraId="26F32F8F" w14:textId="6381A61D" w:rsidR="00F62FE7" w:rsidRPr="00E60693" w:rsidRDefault="00E60693" w:rsidP="009A6C9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60693">
              <w:rPr>
                <w:rFonts w:ascii="Arial" w:hAnsi="Arial" w:cs="Arial"/>
                <w:color w:val="000000" w:themeColor="text1"/>
                <w:sz w:val="20"/>
                <w:szCs w:val="20"/>
              </w:rPr>
              <w:t>To promote and encourage competitive sporting activities outside of school.</w:t>
            </w:r>
          </w:p>
        </w:tc>
        <w:tc>
          <w:tcPr>
            <w:tcW w:w="2530" w:type="dxa"/>
            <w:vAlign w:val="center"/>
          </w:tcPr>
          <w:p w14:paraId="5A74595D" w14:textId="7FFED7C9" w:rsidR="00F62FE7" w:rsidRPr="00E60693" w:rsidRDefault="00AE06B5" w:rsidP="002000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Increased participation and opportunity for competitive sport developed</w:t>
            </w:r>
            <w:r w:rsidR="006E413E">
              <w:rPr>
                <w:rFonts w:ascii="Arial" w:hAnsi="Arial" w:cs="Arial"/>
                <w:color w:val="000000" w:themeColor="text1"/>
                <w:sz w:val="20"/>
                <w:szCs w:val="20"/>
              </w:rPr>
              <w:t>; motivation enhanced through competition with peers across local schools</w:t>
            </w:r>
          </w:p>
        </w:tc>
      </w:tr>
      <w:tr w:rsidR="00E1750C" w14:paraId="30221142" w14:textId="77777777" w:rsidTr="00E1750C">
        <w:trPr>
          <w:trHeight w:val="285"/>
        </w:trPr>
        <w:tc>
          <w:tcPr>
            <w:tcW w:w="1906" w:type="dxa"/>
            <w:shd w:val="clear" w:color="auto" w:fill="auto"/>
            <w:vAlign w:val="center"/>
          </w:tcPr>
          <w:p w14:paraId="21A5B736" w14:textId="408FDFBC" w:rsidR="00E1750C" w:rsidRDefault="00556EAE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Enhance resources and equipment available for the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teaching and learning of PR</w:t>
            </w:r>
          </w:p>
        </w:tc>
        <w:tc>
          <w:tcPr>
            <w:tcW w:w="1504" w:type="dxa"/>
            <w:shd w:val="clear" w:color="auto" w:fill="auto"/>
            <w:vAlign w:val="center"/>
          </w:tcPr>
          <w:p w14:paraId="6D72664F" w14:textId="588D7FDC" w:rsidR="00E1750C" w:rsidRDefault="00E175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£</w:t>
            </w:r>
            <w:r w:rsidR="00556EAE">
              <w:rPr>
                <w:rFonts w:ascii="Arial" w:hAnsi="Arial" w:cs="Arial"/>
                <w:sz w:val="20"/>
                <w:szCs w:val="20"/>
              </w:rPr>
              <w:t>3,102</w:t>
            </w:r>
          </w:p>
        </w:tc>
        <w:tc>
          <w:tcPr>
            <w:tcW w:w="3076" w:type="dxa"/>
            <w:shd w:val="clear" w:color="auto" w:fill="auto"/>
            <w:vAlign w:val="center"/>
          </w:tcPr>
          <w:p w14:paraId="58CBE0C7" w14:textId="6A870310" w:rsidR="00E1750C" w:rsidRPr="00E60693" w:rsidRDefault="00E1750C" w:rsidP="009A6C9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 enable </w:t>
            </w:r>
            <w:r w:rsidR="00556EAE">
              <w:rPr>
                <w:rFonts w:ascii="Arial" w:hAnsi="Arial" w:cs="Arial"/>
                <w:color w:val="000000" w:themeColor="text1"/>
                <w:sz w:val="20"/>
                <w:szCs w:val="20"/>
              </w:rPr>
              <w:t>wider range of resources to be available for PE &amp; Sport</w:t>
            </w:r>
          </w:p>
        </w:tc>
        <w:tc>
          <w:tcPr>
            <w:tcW w:w="2530" w:type="dxa"/>
            <w:shd w:val="clear" w:color="auto" w:fill="auto"/>
            <w:vAlign w:val="center"/>
          </w:tcPr>
          <w:p w14:paraId="207B2AB4" w14:textId="05AD0050" w:rsidR="00E1750C" w:rsidRDefault="00E1750C" w:rsidP="002000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SEN pupil will successfully engage in afterschool sport increasing their enjoyment and improving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their gross motor skill development.</w:t>
            </w:r>
          </w:p>
        </w:tc>
      </w:tr>
      <w:tr w:rsidR="001B4442" w14:paraId="21ECAC74" w14:textId="77777777" w:rsidTr="00E1750C">
        <w:trPr>
          <w:trHeight w:val="285"/>
        </w:trPr>
        <w:tc>
          <w:tcPr>
            <w:tcW w:w="1906" w:type="dxa"/>
            <w:shd w:val="clear" w:color="auto" w:fill="auto"/>
            <w:vAlign w:val="center"/>
          </w:tcPr>
          <w:p w14:paraId="02F8E320" w14:textId="364E31B4" w:rsidR="001B4442" w:rsidRDefault="001B44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</w:t>
            </w:r>
            <w:r w:rsidR="003824C4">
              <w:rPr>
                <w:rFonts w:ascii="Arial" w:hAnsi="Arial" w:cs="Arial"/>
                <w:sz w:val="20"/>
                <w:szCs w:val="20"/>
              </w:rPr>
              <w:t>ports Coach</w:t>
            </w:r>
          </w:p>
        </w:tc>
        <w:tc>
          <w:tcPr>
            <w:tcW w:w="1504" w:type="dxa"/>
            <w:shd w:val="clear" w:color="auto" w:fill="auto"/>
            <w:vAlign w:val="center"/>
          </w:tcPr>
          <w:p w14:paraId="212E059D" w14:textId="71294A64" w:rsidR="001B4442" w:rsidRDefault="001B44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£ </w:t>
            </w:r>
            <w:r w:rsidR="00762BDF">
              <w:rPr>
                <w:rFonts w:ascii="Arial" w:hAnsi="Arial" w:cs="Arial"/>
                <w:sz w:val="20"/>
                <w:szCs w:val="20"/>
              </w:rPr>
              <w:t>255</w:t>
            </w:r>
            <w:r w:rsidR="00747BC0">
              <w:rPr>
                <w:rFonts w:ascii="Arial" w:hAnsi="Arial" w:cs="Arial"/>
                <w:sz w:val="20"/>
                <w:szCs w:val="20"/>
              </w:rPr>
              <w:t xml:space="preserve"> (for PP pupils to participate in afterschool provision</w:t>
            </w:r>
            <w:r w:rsidR="00661B89">
              <w:rPr>
                <w:rFonts w:ascii="Arial" w:hAnsi="Arial" w:cs="Arial"/>
                <w:sz w:val="20"/>
                <w:szCs w:val="20"/>
              </w:rPr>
              <w:t>)</w:t>
            </w:r>
            <w:r w:rsidR="00747BC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076" w:type="dxa"/>
            <w:shd w:val="clear" w:color="auto" w:fill="auto"/>
            <w:vAlign w:val="center"/>
          </w:tcPr>
          <w:p w14:paraId="7D9A1A58" w14:textId="6BDE383E" w:rsidR="001B4442" w:rsidRDefault="001B4442" w:rsidP="00F6086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To promote more physical activity </w:t>
            </w:r>
          </w:p>
        </w:tc>
        <w:tc>
          <w:tcPr>
            <w:tcW w:w="2530" w:type="dxa"/>
            <w:shd w:val="clear" w:color="auto" w:fill="auto"/>
            <w:vAlign w:val="center"/>
          </w:tcPr>
          <w:p w14:paraId="0F1B6634" w14:textId="77777777" w:rsidR="001B4442" w:rsidRDefault="001B4442" w:rsidP="002000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Children will be more physically active </w:t>
            </w:r>
          </w:p>
          <w:p w14:paraId="0C1E7331" w14:textId="77777777" w:rsidR="001B4442" w:rsidRDefault="001B4442" w:rsidP="002000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Children will be fitter and healthier</w:t>
            </w:r>
          </w:p>
          <w:p w14:paraId="1BF1AFA9" w14:textId="492995AA" w:rsidR="00F60867" w:rsidRDefault="00F60867" w:rsidP="002000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Children will be able to participate in lunch and afterschool sports clubs</w:t>
            </w:r>
          </w:p>
        </w:tc>
      </w:tr>
      <w:tr w:rsidR="005448C0" w14:paraId="0363A8F9" w14:textId="77777777" w:rsidTr="00E1750C">
        <w:trPr>
          <w:trHeight w:val="285"/>
        </w:trPr>
        <w:tc>
          <w:tcPr>
            <w:tcW w:w="1906" w:type="dxa"/>
            <w:shd w:val="clear" w:color="auto" w:fill="auto"/>
            <w:vAlign w:val="center"/>
          </w:tcPr>
          <w:p w14:paraId="15C08FBB" w14:textId="3C5A00C9" w:rsidR="005448C0" w:rsidRDefault="005448C0" w:rsidP="002000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Sports Day</w:t>
            </w:r>
          </w:p>
        </w:tc>
        <w:tc>
          <w:tcPr>
            <w:tcW w:w="1504" w:type="dxa"/>
            <w:shd w:val="clear" w:color="auto" w:fill="auto"/>
            <w:vAlign w:val="center"/>
          </w:tcPr>
          <w:p w14:paraId="1756B507" w14:textId="45892D6F" w:rsidR="005448C0" w:rsidRDefault="00F60867" w:rsidP="00F6086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Cancelled due to national lockdown.</w:t>
            </w:r>
            <w:r w:rsidR="005448C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076" w:type="dxa"/>
            <w:shd w:val="clear" w:color="auto" w:fill="auto"/>
            <w:vAlign w:val="center"/>
          </w:tcPr>
          <w:p w14:paraId="746B9AF1" w14:textId="5B99E456" w:rsidR="005448C0" w:rsidRDefault="005448C0" w:rsidP="009A6C9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To enable all children to participate in a competitive sporting event</w:t>
            </w:r>
          </w:p>
        </w:tc>
        <w:tc>
          <w:tcPr>
            <w:tcW w:w="2530" w:type="dxa"/>
            <w:shd w:val="clear" w:color="auto" w:fill="auto"/>
            <w:vAlign w:val="center"/>
          </w:tcPr>
          <w:p w14:paraId="54F3C625" w14:textId="77777777" w:rsidR="005448C0" w:rsidRDefault="005448C0" w:rsidP="002000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All children will participate in sports day developing confidence and skills</w:t>
            </w:r>
          </w:p>
          <w:p w14:paraId="5F2401BD" w14:textId="28112ED7" w:rsidR="005448C0" w:rsidRDefault="005448C0" w:rsidP="002000C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Children will co-operate as a team to participate</w:t>
            </w:r>
          </w:p>
        </w:tc>
      </w:tr>
    </w:tbl>
    <w:p w14:paraId="118A68CC" w14:textId="77777777" w:rsidR="00544596" w:rsidRDefault="0054459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03"/>
        <w:gridCol w:w="3013"/>
      </w:tblGrid>
      <w:tr w:rsidR="00B33F3F" w14:paraId="1079367F" w14:textId="77777777" w:rsidTr="00B33F3F">
        <w:trPr>
          <w:trHeight w:val="285"/>
        </w:trPr>
        <w:tc>
          <w:tcPr>
            <w:tcW w:w="9242" w:type="dxa"/>
            <w:gridSpan w:val="2"/>
            <w:shd w:val="clear" w:color="auto" w:fill="C6D9F1" w:themeFill="text2" w:themeFillTint="33"/>
            <w:vAlign w:val="center"/>
          </w:tcPr>
          <w:p w14:paraId="4C37B720" w14:textId="77777777" w:rsidR="00B33F3F" w:rsidRPr="00AF2C9E" w:rsidRDefault="00B33F3F" w:rsidP="00DF67B9">
            <w:pPr>
              <w:rPr>
                <w:rFonts w:ascii="Arial" w:hAnsi="Arial" w:cs="Arial"/>
              </w:rPr>
            </w:pPr>
            <w:r w:rsidRPr="00AF2C9E">
              <w:rPr>
                <w:rFonts w:ascii="Arial" w:hAnsi="Arial" w:cs="Arial"/>
              </w:rPr>
              <w:t>Summary</w:t>
            </w:r>
          </w:p>
        </w:tc>
      </w:tr>
      <w:tr w:rsidR="00B33F3F" w14:paraId="69A0F189" w14:textId="77777777" w:rsidTr="00E435DE">
        <w:trPr>
          <w:trHeight w:val="285"/>
        </w:trPr>
        <w:tc>
          <w:tcPr>
            <w:tcW w:w="6161" w:type="dxa"/>
            <w:vAlign w:val="center"/>
          </w:tcPr>
          <w:p w14:paraId="152C60E2" w14:textId="77777777" w:rsidR="00B33F3F" w:rsidRPr="00AF2C9E" w:rsidRDefault="00B33F3F" w:rsidP="00596388">
            <w:pPr>
              <w:rPr>
                <w:rFonts w:ascii="Arial" w:hAnsi="Arial" w:cs="Arial"/>
              </w:rPr>
            </w:pPr>
            <w:r w:rsidRPr="00AF2C9E">
              <w:rPr>
                <w:rFonts w:ascii="Arial" w:hAnsi="Arial" w:cs="Arial"/>
              </w:rPr>
              <w:t>Total PPSG Received</w:t>
            </w:r>
          </w:p>
        </w:tc>
        <w:tc>
          <w:tcPr>
            <w:tcW w:w="3081" w:type="dxa"/>
            <w:vAlign w:val="center"/>
          </w:tcPr>
          <w:p w14:paraId="628D8129" w14:textId="7079F5B0" w:rsidR="00B33F3F" w:rsidRPr="00AF2C9E" w:rsidRDefault="00811C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  <w:r w:rsidR="00762BDF">
              <w:rPr>
                <w:rFonts w:ascii="Arial" w:hAnsi="Arial" w:cs="Arial"/>
              </w:rPr>
              <w:t>17,296</w:t>
            </w:r>
          </w:p>
        </w:tc>
      </w:tr>
      <w:tr w:rsidR="00B33F3F" w14:paraId="3DAF9147" w14:textId="77777777" w:rsidTr="00E435DE">
        <w:trPr>
          <w:trHeight w:val="285"/>
        </w:trPr>
        <w:tc>
          <w:tcPr>
            <w:tcW w:w="6161" w:type="dxa"/>
            <w:vAlign w:val="center"/>
          </w:tcPr>
          <w:p w14:paraId="5E5F0755" w14:textId="77777777" w:rsidR="00B33F3F" w:rsidRPr="00AF2C9E" w:rsidRDefault="00B33F3F" w:rsidP="00596388">
            <w:pPr>
              <w:rPr>
                <w:rFonts w:ascii="Arial" w:hAnsi="Arial" w:cs="Arial"/>
              </w:rPr>
            </w:pPr>
            <w:r w:rsidRPr="00AF2C9E">
              <w:rPr>
                <w:rFonts w:ascii="Arial" w:hAnsi="Arial" w:cs="Arial"/>
              </w:rPr>
              <w:t>Total PPSG Expenditure</w:t>
            </w:r>
          </w:p>
        </w:tc>
        <w:tc>
          <w:tcPr>
            <w:tcW w:w="3081" w:type="dxa"/>
            <w:vAlign w:val="center"/>
          </w:tcPr>
          <w:p w14:paraId="7EA93DAA" w14:textId="7AE1ED39" w:rsidR="00B33F3F" w:rsidRPr="00AF2C9E" w:rsidRDefault="00811C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  <w:r w:rsidR="00556EAE">
              <w:rPr>
                <w:rFonts w:ascii="Arial" w:hAnsi="Arial" w:cs="Arial"/>
              </w:rPr>
              <w:t>8,292</w:t>
            </w:r>
          </w:p>
        </w:tc>
      </w:tr>
      <w:tr w:rsidR="00B33F3F" w14:paraId="7E9A1470" w14:textId="77777777" w:rsidTr="00E435DE">
        <w:trPr>
          <w:trHeight w:val="285"/>
        </w:trPr>
        <w:tc>
          <w:tcPr>
            <w:tcW w:w="6161" w:type="dxa"/>
            <w:vAlign w:val="center"/>
          </w:tcPr>
          <w:p w14:paraId="136527A3" w14:textId="77777777" w:rsidR="00B33F3F" w:rsidRPr="00AF2C9E" w:rsidRDefault="00B33F3F" w:rsidP="00596388">
            <w:pPr>
              <w:rPr>
                <w:rFonts w:ascii="Arial" w:hAnsi="Arial" w:cs="Arial"/>
              </w:rPr>
            </w:pPr>
            <w:r w:rsidRPr="00AF2C9E">
              <w:rPr>
                <w:rFonts w:ascii="Arial" w:hAnsi="Arial" w:cs="Arial"/>
              </w:rPr>
              <w:t>PPG remaining</w:t>
            </w:r>
          </w:p>
        </w:tc>
        <w:tc>
          <w:tcPr>
            <w:tcW w:w="3081" w:type="dxa"/>
            <w:vAlign w:val="center"/>
          </w:tcPr>
          <w:p w14:paraId="2AAE5FB3" w14:textId="37DB3FBF" w:rsidR="00B33F3F" w:rsidRPr="00AF2C9E" w:rsidRDefault="002D14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  <w:r w:rsidR="00D3712C">
              <w:rPr>
                <w:rFonts w:ascii="Arial" w:hAnsi="Arial" w:cs="Arial"/>
              </w:rPr>
              <w:t>9,004</w:t>
            </w:r>
          </w:p>
        </w:tc>
      </w:tr>
    </w:tbl>
    <w:p w14:paraId="780F18A7" w14:textId="77777777" w:rsidR="00C97CD2" w:rsidRPr="00C97CD2" w:rsidRDefault="00C97CD2" w:rsidP="00C97CD2">
      <w:pPr>
        <w:jc w:val="center"/>
        <w:rPr>
          <w:b/>
          <w:sz w:val="28"/>
          <w:szCs w:val="28"/>
        </w:rPr>
      </w:pPr>
    </w:p>
    <w:sectPr w:rsidR="00C97CD2" w:rsidRPr="00C97CD2" w:rsidSect="00C97CD2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assoon Infant">
    <w:altName w:val="Segoe Scrip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9E15D4"/>
    <w:multiLevelType w:val="hybridMultilevel"/>
    <w:tmpl w:val="305A3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270"/>
    <w:rsid w:val="00082EA7"/>
    <w:rsid w:val="000A660A"/>
    <w:rsid w:val="001165BE"/>
    <w:rsid w:val="001B4442"/>
    <w:rsid w:val="002000CD"/>
    <w:rsid w:val="002B0AEB"/>
    <w:rsid w:val="002D144F"/>
    <w:rsid w:val="003131D9"/>
    <w:rsid w:val="00330914"/>
    <w:rsid w:val="003824C4"/>
    <w:rsid w:val="003D7B89"/>
    <w:rsid w:val="003F3EFE"/>
    <w:rsid w:val="00410790"/>
    <w:rsid w:val="00475BCB"/>
    <w:rsid w:val="004C2EF2"/>
    <w:rsid w:val="00521FA3"/>
    <w:rsid w:val="005353FD"/>
    <w:rsid w:val="00542F37"/>
    <w:rsid w:val="0054366B"/>
    <w:rsid w:val="00544596"/>
    <w:rsid w:val="005448C0"/>
    <w:rsid w:val="00556EAE"/>
    <w:rsid w:val="00596388"/>
    <w:rsid w:val="005F3339"/>
    <w:rsid w:val="00626344"/>
    <w:rsid w:val="00661B89"/>
    <w:rsid w:val="00697300"/>
    <w:rsid w:val="006E3270"/>
    <w:rsid w:val="006E413E"/>
    <w:rsid w:val="00731149"/>
    <w:rsid w:val="00747BC0"/>
    <w:rsid w:val="00762BDF"/>
    <w:rsid w:val="00810B42"/>
    <w:rsid w:val="00811C17"/>
    <w:rsid w:val="0084320D"/>
    <w:rsid w:val="008B58B1"/>
    <w:rsid w:val="008D3CC0"/>
    <w:rsid w:val="008F2A90"/>
    <w:rsid w:val="0092470D"/>
    <w:rsid w:val="0093096D"/>
    <w:rsid w:val="00945D19"/>
    <w:rsid w:val="009A6C96"/>
    <w:rsid w:val="009E143B"/>
    <w:rsid w:val="00A622D8"/>
    <w:rsid w:val="00A62B32"/>
    <w:rsid w:val="00AD6FDE"/>
    <w:rsid w:val="00AE06B5"/>
    <w:rsid w:val="00AE272D"/>
    <w:rsid w:val="00AF2C9E"/>
    <w:rsid w:val="00B211F2"/>
    <w:rsid w:val="00B33F3F"/>
    <w:rsid w:val="00B373FC"/>
    <w:rsid w:val="00B53951"/>
    <w:rsid w:val="00B905FB"/>
    <w:rsid w:val="00BD56BA"/>
    <w:rsid w:val="00BE603E"/>
    <w:rsid w:val="00C97CD2"/>
    <w:rsid w:val="00CE22F4"/>
    <w:rsid w:val="00D34307"/>
    <w:rsid w:val="00D3712C"/>
    <w:rsid w:val="00D86EC5"/>
    <w:rsid w:val="00DF67B9"/>
    <w:rsid w:val="00E10157"/>
    <w:rsid w:val="00E1456E"/>
    <w:rsid w:val="00E1750C"/>
    <w:rsid w:val="00E20766"/>
    <w:rsid w:val="00E21E28"/>
    <w:rsid w:val="00E435DE"/>
    <w:rsid w:val="00E51B7A"/>
    <w:rsid w:val="00E60693"/>
    <w:rsid w:val="00EE1B72"/>
    <w:rsid w:val="00F52360"/>
    <w:rsid w:val="00F60867"/>
    <w:rsid w:val="00F62FE7"/>
    <w:rsid w:val="00F92BCB"/>
    <w:rsid w:val="00FB2662"/>
    <w:rsid w:val="00FC0BCC"/>
    <w:rsid w:val="00FD4DA3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4895B"/>
  <w15:docId w15:val="{E1BDAA6B-6B28-45F8-A60C-DB4C9FFF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97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97CD2"/>
    <w:pPr>
      <w:keepNext/>
      <w:spacing w:before="240" w:after="60"/>
      <w:outlineLvl w:val="0"/>
    </w:pPr>
    <w:rPr>
      <w:rFonts w:ascii="Arial" w:eastAsia="Arial Unicode MS" w:hAnsi="Arial"/>
      <w:b/>
      <w:kern w:val="28"/>
      <w:sz w:val="28"/>
      <w:szCs w:val="20"/>
    </w:rPr>
  </w:style>
  <w:style w:type="paragraph" w:styleId="Heading4">
    <w:name w:val="heading 4"/>
    <w:basedOn w:val="Normal"/>
    <w:next w:val="Normal"/>
    <w:link w:val="Heading4Char"/>
    <w:qFormat/>
    <w:rsid w:val="00C97CD2"/>
    <w:pPr>
      <w:keepNext/>
      <w:jc w:val="center"/>
      <w:outlineLvl w:val="3"/>
    </w:pPr>
    <w:rPr>
      <w:rFonts w:ascii="Sassoon Infant" w:eastAsia="Arial Unicode MS" w:hAnsi="Sassoon Infant" w:cs="Arial Unicode MS"/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97CD2"/>
    <w:rPr>
      <w:rFonts w:ascii="Arial" w:eastAsia="Arial Unicode MS" w:hAnsi="Arial" w:cs="Times New Roman"/>
      <w:b/>
      <w:kern w:val="28"/>
      <w:sz w:val="28"/>
      <w:szCs w:val="20"/>
    </w:rPr>
  </w:style>
  <w:style w:type="character" w:customStyle="1" w:styleId="Heading4Char">
    <w:name w:val="Heading 4 Char"/>
    <w:basedOn w:val="DefaultParagraphFont"/>
    <w:link w:val="Heading4"/>
    <w:rsid w:val="00C97CD2"/>
    <w:rPr>
      <w:rFonts w:ascii="Sassoon Infant" w:eastAsia="Arial Unicode MS" w:hAnsi="Sassoon Infant" w:cs="Arial Unicode MS"/>
      <w:b/>
      <w:szCs w:val="20"/>
    </w:rPr>
  </w:style>
  <w:style w:type="table" w:styleId="TableGrid">
    <w:name w:val="Table Grid"/>
    <w:basedOn w:val="TableNormal"/>
    <w:uiPriority w:val="59"/>
    <w:rsid w:val="00DF6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67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35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5DE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2000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000C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000C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00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00CD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246CB-AE60-4AC1-B652-41E192E2F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 Service Direct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JHerlihy@EDJO.STEdmundsandStJosephs.com</cp:lastModifiedBy>
  <cp:revision>6</cp:revision>
  <cp:lastPrinted>2016-02-29T10:15:00Z</cp:lastPrinted>
  <dcterms:created xsi:type="dcterms:W3CDTF">2020-10-20T12:43:00Z</dcterms:created>
  <dcterms:modified xsi:type="dcterms:W3CDTF">2020-10-21T09:45:00Z</dcterms:modified>
</cp:coreProperties>
</file>